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E1" w:rsidRP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3D3838">
        <w:rPr>
          <w:rFonts w:ascii="Times New Roman" w:hAnsi="Times New Roman" w:cs="Times New Roman"/>
          <w:sz w:val="24"/>
          <w:szCs w:val="24"/>
        </w:rPr>
        <w:t>УТВЕРЖДАЮ:</w:t>
      </w:r>
    </w:p>
    <w:p w:rsidR="003D3838" w:rsidRP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  <w:r w:rsidRPr="003D3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3838">
        <w:rPr>
          <w:rFonts w:ascii="Times New Roman" w:hAnsi="Times New Roman" w:cs="Times New Roman"/>
          <w:sz w:val="24"/>
          <w:szCs w:val="24"/>
        </w:rPr>
        <w:t xml:space="preserve">Директор ГКОУ СО </w:t>
      </w:r>
    </w:p>
    <w:p w:rsidR="003D3838" w:rsidRP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  <w:r w:rsidRPr="003D3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«Корзуновский детский дом-школа»</w:t>
      </w:r>
    </w:p>
    <w:p w:rsidR="003D3838" w:rsidRP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  <w:r w:rsidRPr="003D3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B5CB2">
        <w:rPr>
          <w:rFonts w:ascii="Times New Roman" w:hAnsi="Times New Roman" w:cs="Times New Roman"/>
          <w:sz w:val="24"/>
          <w:szCs w:val="24"/>
        </w:rPr>
        <w:t>__</w:t>
      </w:r>
      <w:r w:rsidRPr="003D3838">
        <w:rPr>
          <w:rFonts w:ascii="Times New Roman" w:hAnsi="Times New Roman" w:cs="Times New Roman"/>
          <w:sz w:val="24"/>
          <w:szCs w:val="24"/>
        </w:rPr>
        <w:t>______________ Малафее</w:t>
      </w:r>
      <w:bookmarkStart w:id="0" w:name="_GoBack"/>
      <w:bookmarkEnd w:id="0"/>
      <w:r w:rsidRPr="003D3838">
        <w:rPr>
          <w:rFonts w:ascii="Times New Roman" w:hAnsi="Times New Roman" w:cs="Times New Roman"/>
          <w:sz w:val="24"/>
          <w:szCs w:val="24"/>
        </w:rPr>
        <w:t>в В. Н.</w:t>
      </w: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  <w:r w:rsidRPr="003D3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«         »______________ 2018 г.</w:t>
      </w: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4"/>
          <w:szCs w:val="24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в ходе </w:t>
      </w:r>
    </w:p>
    <w:p w:rsidR="003D3838" w:rsidRDefault="003D3838" w:rsidP="003D3838">
      <w:pPr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 качества оказания образовательных услуг в</w:t>
      </w: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государственном</w:t>
      </w:r>
      <w:r w:rsidRPr="003D74A5">
        <w:rPr>
          <w:rFonts w:ascii="Times New Roman" w:hAnsi="Times New Roman"/>
          <w:bCs/>
          <w:iCs/>
          <w:sz w:val="28"/>
          <w:szCs w:val="28"/>
        </w:rPr>
        <w:t xml:space="preserve"> казенно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3D74A5">
        <w:rPr>
          <w:rFonts w:ascii="Times New Roman" w:hAnsi="Times New Roman"/>
          <w:bCs/>
          <w:iCs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3D74A5">
        <w:rPr>
          <w:rFonts w:ascii="Times New Roman" w:hAnsi="Times New Roman"/>
          <w:bCs/>
          <w:iCs/>
          <w:sz w:val="28"/>
          <w:szCs w:val="28"/>
        </w:rPr>
        <w:t xml:space="preserve"> учреждени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 w:rsidRPr="003D74A5">
        <w:rPr>
          <w:rFonts w:ascii="Times New Roman" w:hAnsi="Times New Roman"/>
          <w:bCs/>
          <w:iCs/>
          <w:sz w:val="28"/>
          <w:szCs w:val="28"/>
        </w:rPr>
        <w:t xml:space="preserve"> Свердловской области</w:t>
      </w: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D74A5">
        <w:rPr>
          <w:rFonts w:ascii="Times New Roman" w:hAnsi="Times New Roman"/>
          <w:bCs/>
          <w:iCs/>
          <w:sz w:val="28"/>
          <w:szCs w:val="28"/>
        </w:rPr>
        <w:t xml:space="preserve"> «Корзуновский детский дом-школа»</w:t>
      </w: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 2018 год</w:t>
      </w: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D3838" w:rsidRDefault="003D3838" w:rsidP="003D3838">
      <w:pPr>
        <w:ind w:right="-456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3"/>
        <w:tblW w:w="15197" w:type="dxa"/>
        <w:jc w:val="center"/>
        <w:tblLook w:val="04A0" w:firstRow="1" w:lastRow="0" w:firstColumn="1" w:lastColumn="0" w:noHBand="0" w:noVBand="1"/>
      </w:tblPr>
      <w:tblGrid>
        <w:gridCol w:w="2642"/>
        <w:gridCol w:w="2448"/>
        <w:gridCol w:w="2393"/>
        <w:gridCol w:w="2577"/>
        <w:gridCol w:w="2744"/>
        <w:gridCol w:w="2393"/>
      </w:tblGrid>
      <w:tr w:rsidR="00041106" w:rsidTr="00834F8C">
        <w:trPr>
          <w:jc w:val="center"/>
        </w:trPr>
        <w:tc>
          <w:tcPr>
            <w:tcW w:w="2642" w:type="dxa"/>
            <w:vMerge w:val="restart"/>
          </w:tcPr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Недостатки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5840E2" w:rsidRP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выявленные в ходе проверки</w:t>
            </w:r>
          </w:p>
        </w:tc>
        <w:tc>
          <w:tcPr>
            <w:tcW w:w="2448" w:type="dxa"/>
            <w:vMerge w:val="restart"/>
          </w:tcPr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мероприятий по устранению </w:t>
            </w:r>
          </w:p>
          <w:p w:rsidR="005840E2" w:rsidRP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недостатков</w:t>
            </w:r>
          </w:p>
        </w:tc>
        <w:tc>
          <w:tcPr>
            <w:tcW w:w="2393" w:type="dxa"/>
            <w:vMerge w:val="restart"/>
          </w:tcPr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>Плановый срок реализации</w:t>
            </w:r>
          </w:p>
          <w:p w:rsidR="005840E2" w:rsidRP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2577" w:type="dxa"/>
            <w:vMerge w:val="restart"/>
          </w:tcPr>
          <w:p w:rsidR="005840E2" w:rsidRDefault="005840E2" w:rsidP="006432D9">
            <w:pPr>
              <w:ind w:right="-5018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5840E2" w:rsidRPr="005840E2" w:rsidRDefault="005840E2" w:rsidP="00643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0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137" w:type="dxa"/>
            <w:gridSpan w:val="2"/>
          </w:tcPr>
          <w:p w:rsidR="005840E2" w:rsidRP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Сведения о ходе реализации </w:t>
            </w:r>
          </w:p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мероприятия</w:t>
            </w:r>
          </w:p>
        </w:tc>
      </w:tr>
      <w:tr w:rsidR="001D1BA4" w:rsidTr="00834F8C">
        <w:trPr>
          <w:jc w:val="center"/>
        </w:trPr>
        <w:tc>
          <w:tcPr>
            <w:tcW w:w="2642" w:type="dxa"/>
            <w:vMerge/>
          </w:tcPr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  <w:vMerge/>
          </w:tcPr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77" w:type="dxa"/>
            <w:vMerge/>
          </w:tcPr>
          <w:p w:rsidR="005840E2" w:rsidRDefault="005840E2" w:rsidP="006432D9">
            <w:pPr>
              <w:ind w:right="-5018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44" w:type="dxa"/>
            <w:vAlign w:val="center"/>
          </w:tcPr>
          <w:p w:rsidR="005840E2" w:rsidRPr="005840E2" w:rsidRDefault="005840E2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>Реализованные</w:t>
            </w:r>
          </w:p>
          <w:p w:rsidR="005840E2" w:rsidRPr="005840E2" w:rsidRDefault="005840E2" w:rsidP="006432D9">
            <w:pPr>
              <w:ind w:left="-159" w:right="-108" w:firstLine="15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еры по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>странению</w:t>
            </w:r>
          </w:p>
          <w:p w:rsidR="005840E2" w:rsidRDefault="005840E2" w:rsidP="006432D9">
            <w:pPr>
              <w:ind w:right="-108" w:hanging="15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5840E2">
              <w:rPr>
                <w:rFonts w:ascii="Times New Roman" w:hAnsi="Times New Roman"/>
                <w:bCs/>
                <w:iCs/>
                <w:sz w:val="24"/>
                <w:szCs w:val="24"/>
              </w:rPr>
              <w:t>ыявленных недостатков</w:t>
            </w:r>
          </w:p>
        </w:tc>
        <w:tc>
          <w:tcPr>
            <w:tcW w:w="2393" w:type="dxa"/>
          </w:tcPr>
          <w:p w:rsidR="005840E2" w:rsidRPr="005840E2" w:rsidRDefault="005840E2" w:rsidP="006432D9">
            <w:pPr>
              <w:ind w:right="-91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Фактический срок реализации</w:t>
            </w:r>
          </w:p>
        </w:tc>
      </w:tr>
      <w:tr w:rsidR="006432D9" w:rsidTr="00834F8C">
        <w:trPr>
          <w:jc w:val="center"/>
        </w:trPr>
        <w:tc>
          <w:tcPr>
            <w:tcW w:w="15197" w:type="dxa"/>
            <w:gridSpan w:val="6"/>
          </w:tcPr>
          <w:p w:rsidR="006432D9" w:rsidRPr="006432D9" w:rsidRDefault="006432D9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32D9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6432D9">
              <w:rPr>
                <w:rFonts w:ascii="Times New Roman" w:hAnsi="Times New Roman"/>
                <w:bCs/>
                <w:iCs/>
                <w:sz w:val="24"/>
                <w:szCs w:val="24"/>
              </w:rPr>
              <w:t>. Открытость и доступность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информации об организации</w:t>
            </w:r>
          </w:p>
        </w:tc>
      </w:tr>
      <w:tr w:rsidR="001D1BA4" w:rsidTr="00834F8C">
        <w:trPr>
          <w:jc w:val="center"/>
        </w:trPr>
        <w:tc>
          <w:tcPr>
            <w:tcW w:w="2642" w:type="dxa"/>
          </w:tcPr>
          <w:p w:rsidR="003D3838" w:rsidRPr="001D47F7" w:rsidRDefault="001D47F7" w:rsidP="001D47F7">
            <w:pPr>
              <w:ind w:right="-1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 разработан</w:t>
            </w:r>
            <w:r w:rsidRPr="006E23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E2372">
              <w:rPr>
                <w:rFonts w:ascii="Times New Roman" w:hAnsi="Times New Roman"/>
                <w:bCs/>
                <w:iCs/>
                <w:sz w:val="24"/>
                <w:szCs w:val="24"/>
              </w:rPr>
              <w:t>план мероприятий по повышению доступности взаимодействия ОО с потребителями услуг (гостевая книга, онлайн опросы).</w:t>
            </w:r>
          </w:p>
        </w:tc>
        <w:tc>
          <w:tcPr>
            <w:tcW w:w="2448" w:type="dxa"/>
          </w:tcPr>
          <w:p w:rsidR="003D3838" w:rsidRPr="006E2372" w:rsidRDefault="006E2372" w:rsidP="001D1BA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E2372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Разработать план мероприятий по повышению доступности взаимодействия ОО с потребителями услуг (гостевая книга, онлайн опросы).</w:t>
            </w:r>
          </w:p>
        </w:tc>
        <w:tc>
          <w:tcPr>
            <w:tcW w:w="2393" w:type="dxa"/>
          </w:tcPr>
          <w:p w:rsidR="003D3838" w:rsidRPr="006E2372" w:rsidRDefault="001D47F7" w:rsidP="001D47F7">
            <w:pPr>
              <w:ind w:right="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28.09.2018 г.</w:t>
            </w:r>
          </w:p>
        </w:tc>
        <w:tc>
          <w:tcPr>
            <w:tcW w:w="2577" w:type="dxa"/>
          </w:tcPr>
          <w:p w:rsidR="003D3838" w:rsidRPr="001D47F7" w:rsidRDefault="001D47F7" w:rsidP="001D47F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воспитательной работе Васильева Н. А.</w:t>
            </w:r>
          </w:p>
        </w:tc>
        <w:tc>
          <w:tcPr>
            <w:tcW w:w="2744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D1BA4" w:rsidTr="00834F8C">
        <w:trPr>
          <w:jc w:val="center"/>
        </w:trPr>
        <w:tc>
          <w:tcPr>
            <w:tcW w:w="2642" w:type="dxa"/>
          </w:tcPr>
          <w:p w:rsidR="003D3838" w:rsidRPr="001D47F7" w:rsidRDefault="001D47F7" w:rsidP="001D47F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>Не создана система</w:t>
            </w: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</w:tc>
        <w:tc>
          <w:tcPr>
            <w:tcW w:w="2448" w:type="dxa"/>
          </w:tcPr>
          <w:p w:rsidR="006E2372" w:rsidRPr="00781F80" w:rsidRDefault="006E2372" w:rsidP="001D1BA4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  <w:p w:rsidR="003D3838" w:rsidRDefault="003D3838" w:rsidP="001D1BA4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D3838" w:rsidRDefault="001D47F7" w:rsidP="001D47F7">
            <w:pPr>
              <w:ind w:right="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28.09.2018 г.</w:t>
            </w:r>
          </w:p>
        </w:tc>
        <w:tc>
          <w:tcPr>
            <w:tcW w:w="2577" w:type="dxa"/>
          </w:tcPr>
          <w:p w:rsidR="003D3838" w:rsidRPr="001D47F7" w:rsidRDefault="001D47F7" w:rsidP="001D47F7">
            <w:pPr>
              <w:ind w:right="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Ответственный за ведение сайта Васильева И. С.</w:t>
            </w:r>
          </w:p>
        </w:tc>
        <w:tc>
          <w:tcPr>
            <w:tcW w:w="2744" w:type="dxa"/>
          </w:tcPr>
          <w:p w:rsidR="003D3838" w:rsidRPr="001D47F7" w:rsidRDefault="003D3838" w:rsidP="001D47F7">
            <w:pPr>
              <w:ind w:right="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041106" w:rsidTr="00834F8C">
        <w:trPr>
          <w:jc w:val="center"/>
        </w:trPr>
        <w:tc>
          <w:tcPr>
            <w:tcW w:w="2642" w:type="dxa"/>
          </w:tcPr>
          <w:p w:rsidR="001D1BA4" w:rsidRPr="001D47F7" w:rsidRDefault="001D47F7" w:rsidP="001D47F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 официальном сайте ОО не размещена информация о назначении ответственного 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 размещение на официальном сайте ОО актуальной 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информации о материально-техническом и информационном обеспечении образовательного процесса.</w:t>
            </w:r>
          </w:p>
        </w:tc>
        <w:tc>
          <w:tcPr>
            <w:tcW w:w="2448" w:type="dxa"/>
          </w:tcPr>
          <w:p w:rsidR="001D1BA4" w:rsidRPr="001D1BA4" w:rsidRDefault="001D1BA4" w:rsidP="001D1BA4">
            <w:pPr>
              <w:ind w:firstLine="3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Назначить ответственного за размещен</w:t>
            </w:r>
            <w:r w:rsidR="001D47F7">
              <w:rPr>
                <w:rFonts w:ascii="Times New Roman" w:hAnsi="Times New Roman"/>
                <w:bCs/>
                <w:iCs/>
                <w:sz w:val="24"/>
                <w:szCs w:val="24"/>
              </w:rPr>
              <w:t>ие на официальном сайте ОО акту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альной информации о материально-техническом и 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информационном обеспечении образовательного процесса.</w:t>
            </w:r>
          </w:p>
        </w:tc>
        <w:tc>
          <w:tcPr>
            <w:tcW w:w="2393" w:type="dxa"/>
          </w:tcPr>
          <w:p w:rsidR="001D1BA4" w:rsidRPr="001D47F7" w:rsidRDefault="001D1BA4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77" w:type="dxa"/>
          </w:tcPr>
          <w:p w:rsidR="001D1BA4" w:rsidRDefault="001D47F7" w:rsidP="001D47F7">
            <w:pPr>
              <w:ind w:right="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Ответственный за ведение сайта Васильева И. С.</w:t>
            </w:r>
          </w:p>
        </w:tc>
        <w:tc>
          <w:tcPr>
            <w:tcW w:w="2744" w:type="dxa"/>
          </w:tcPr>
          <w:p w:rsidR="001D1BA4" w:rsidRPr="00834F8C" w:rsidRDefault="00834F8C" w:rsidP="00834F8C">
            <w:pPr>
              <w:ind w:right="5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693D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Ответственный назначен приказом</w:t>
            </w:r>
            <w:r w:rsidR="000A693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№38-лс от 20.04.2018 г.</w:t>
            </w:r>
          </w:p>
        </w:tc>
        <w:tc>
          <w:tcPr>
            <w:tcW w:w="2393" w:type="dxa"/>
          </w:tcPr>
          <w:p w:rsidR="001D1BA4" w:rsidRDefault="001D1BA4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927F0B" w:rsidTr="00834F8C">
        <w:trPr>
          <w:jc w:val="center"/>
        </w:trPr>
        <w:tc>
          <w:tcPr>
            <w:tcW w:w="15197" w:type="dxa"/>
            <w:gridSpan w:val="6"/>
          </w:tcPr>
          <w:p w:rsidR="00927F0B" w:rsidRPr="00927F0B" w:rsidRDefault="00927F0B" w:rsidP="001D1BA4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lastRenderedPageBreak/>
              <w:t>II</w:t>
            </w:r>
            <w:r w:rsidRPr="00927F0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27F0B">
              <w:rPr>
                <w:rFonts w:ascii="Times New Roman" w:hAnsi="Times New Roman"/>
                <w:bCs/>
                <w:iCs/>
                <w:sz w:val="24"/>
                <w:szCs w:val="24"/>
              </w:rPr>
              <w:t>Комфортность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условии предоставления услуг</w:t>
            </w:r>
          </w:p>
        </w:tc>
      </w:tr>
      <w:tr w:rsidR="001D1BA4" w:rsidTr="00834F8C">
        <w:trPr>
          <w:jc w:val="center"/>
        </w:trPr>
        <w:tc>
          <w:tcPr>
            <w:tcW w:w="2642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3D3838" w:rsidRPr="001D1BA4" w:rsidRDefault="001D1BA4" w:rsidP="001D1BA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Соверш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енствовать условия для охраны и 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укрепления здоровья, организации питания.</w:t>
            </w:r>
          </w:p>
        </w:tc>
        <w:tc>
          <w:tcPr>
            <w:tcW w:w="2393" w:type="dxa"/>
          </w:tcPr>
          <w:p w:rsidR="003D3838" w:rsidRPr="001D1BA4" w:rsidRDefault="00611E2A" w:rsidP="00834F8C">
            <w:pPr>
              <w:ind w:right="-108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577" w:type="dxa"/>
          </w:tcPr>
          <w:p w:rsidR="00834F8C" w:rsidRDefault="00834F8C" w:rsidP="00834F8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воспитательной работе Васильева Н. А.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D3838" w:rsidRDefault="00834F8C" w:rsidP="00834F8C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учебной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Стахеева Т. А.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АХР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Козионов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 П.</w:t>
            </w:r>
          </w:p>
        </w:tc>
        <w:tc>
          <w:tcPr>
            <w:tcW w:w="2744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D3838" w:rsidRDefault="003D3838" w:rsidP="00F15412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D1BA4" w:rsidTr="00834F8C">
        <w:trPr>
          <w:jc w:val="center"/>
        </w:trPr>
        <w:tc>
          <w:tcPr>
            <w:tcW w:w="2642" w:type="dxa"/>
          </w:tcPr>
          <w:p w:rsidR="003D3838" w:rsidRPr="00834F8C" w:rsidRDefault="00834F8C" w:rsidP="00834F8C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4F8C">
              <w:rPr>
                <w:rFonts w:ascii="Times New Roman" w:hAnsi="Times New Roman"/>
                <w:bCs/>
                <w:iCs/>
                <w:sz w:val="24"/>
                <w:szCs w:val="24"/>
              </w:rPr>
              <w:t>Не созданы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условия для получения образования с применением дистанционных образовательных программ.</w:t>
            </w:r>
          </w:p>
        </w:tc>
        <w:tc>
          <w:tcPr>
            <w:tcW w:w="2448" w:type="dxa"/>
          </w:tcPr>
          <w:p w:rsidR="003D3838" w:rsidRPr="001D1BA4" w:rsidRDefault="001D1BA4" w:rsidP="001D1BA4">
            <w:pPr>
              <w:ind w:right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Создать условия для получения образования с применением дистанционных образовательных программ.</w:t>
            </w:r>
          </w:p>
        </w:tc>
        <w:tc>
          <w:tcPr>
            <w:tcW w:w="2393" w:type="dxa"/>
          </w:tcPr>
          <w:p w:rsidR="003D3838" w:rsidRPr="00F15412" w:rsidRDefault="00F15412" w:rsidP="00834F8C">
            <w:pPr>
              <w:ind w:right="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15412">
              <w:rPr>
                <w:rFonts w:ascii="Times New Roman" w:hAnsi="Times New Roman"/>
                <w:bCs/>
                <w:iCs/>
                <w:sz w:val="24"/>
                <w:szCs w:val="24"/>
              </w:rPr>
              <w:t>15.10.2018 г.</w:t>
            </w:r>
          </w:p>
        </w:tc>
        <w:tc>
          <w:tcPr>
            <w:tcW w:w="2577" w:type="dxa"/>
          </w:tcPr>
          <w:p w:rsidR="003D3838" w:rsidRDefault="00F15412" w:rsidP="00F154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Ответственный за ведение сайта Васильева И. С.</w:t>
            </w:r>
          </w:p>
          <w:p w:rsidR="00F15412" w:rsidRDefault="00F15412" w:rsidP="00F15412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Учитель информатики Павлова Е. А.</w:t>
            </w:r>
          </w:p>
        </w:tc>
        <w:tc>
          <w:tcPr>
            <w:tcW w:w="2744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D3838" w:rsidRDefault="003D3838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041106" w:rsidTr="00834F8C">
        <w:trPr>
          <w:jc w:val="center"/>
        </w:trPr>
        <w:tc>
          <w:tcPr>
            <w:tcW w:w="2642" w:type="dxa"/>
          </w:tcPr>
          <w:p w:rsidR="001D1BA4" w:rsidRPr="00F15412" w:rsidRDefault="00F15412" w:rsidP="00F154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 проведен 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 запросов участников образовательного процесса для расширения спектра и повышения качества усл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уг дополнительного образования, не 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меры по повышению уровня информированности населения об услугах, оказываемых ОО во внеурочное время.</w:t>
            </w:r>
          </w:p>
        </w:tc>
        <w:tc>
          <w:tcPr>
            <w:tcW w:w="2448" w:type="dxa"/>
          </w:tcPr>
          <w:p w:rsidR="001D1BA4" w:rsidRPr="001D1BA4" w:rsidRDefault="001D1BA4" w:rsidP="001D1BA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Провести анализ запросов участников образовательного процесса для расширения спектра и повышения качества услуг дополнительного образования, принять меры по повышению уровня информированности населения об услугах, оказываемых ОО во внеурочное время.</w:t>
            </w:r>
          </w:p>
        </w:tc>
        <w:tc>
          <w:tcPr>
            <w:tcW w:w="2393" w:type="dxa"/>
          </w:tcPr>
          <w:p w:rsidR="001D1BA4" w:rsidRPr="001D1BA4" w:rsidRDefault="00F15412" w:rsidP="00F1541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28.09.2018 г.</w:t>
            </w:r>
          </w:p>
        </w:tc>
        <w:tc>
          <w:tcPr>
            <w:tcW w:w="2577" w:type="dxa"/>
          </w:tcPr>
          <w:p w:rsidR="00F15412" w:rsidRDefault="00F15412" w:rsidP="00F154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воспитательной работе Васильева Н. А.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D1BA4" w:rsidRDefault="00F15412" w:rsidP="00F15412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учебной работе Стахеева Т. А.</w:t>
            </w:r>
          </w:p>
        </w:tc>
        <w:tc>
          <w:tcPr>
            <w:tcW w:w="2744" w:type="dxa"/>
          </w:tcPr>
          <w:p w:rsidR="001D1BA4" w:rsidRDefault="001D1BA4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1D1BA4" w:rsidRDefault="001D1BA4" w:rsidP="006432D9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Pr="001D1BA4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Не р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азработа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план мероприятий по развитию творческих способностей и интересов обучающихся. </w:t>
            </w:r>
          </w:p>
        </w:tc>
        <w:tc>
          <w:tcPr>
            <w:tcW w:w="2448" w:type="dxa"/>
          </w:tcPr>
          <w:p w:rsidR="00611E2A" w:rsidRPr="001D1BA4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Разработать план мероприятий по развитию творческих способностей и интересов обучающихся. Формировать мотивацию обучающихся посредством участия в олимпиадах и конкурсах различного уровня.</w:t>
            </w:r>
          </w:p>
        </w:tc>
        <w:tc>
          <w:tcPr>
            <w:tcW w:w="2393" w:type="dxa"/>
          </w:tcPr>
          <w:p w:rsidR="00611E2A" w:rsidRP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01</w:t>
            </w:r>
            <w:r w:rsidRPr="00611E2A">
              <w:rPr>
                <w:rFonts w:ascii="Times New Roman" w:hAnsi="Times New Roman"/>
                <w:bCs/>
                <w:iCs/>
                <w:sz w:val="24"/>
                <w:szCs w:val="24"/>
              </w:rPr>
              <w:t>.09.2018 г.</w:t>
            </w:r>
          </w:p>
        </w:tc>
        <w:tc>
          <w:tcPr>
            <w:tcW w:w="2577" w:type="dxa"/>
          </w:tcPr>
          <w:p w:rsidR="00611E2A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воспитательной работе Васильева Н. А.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11E2A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учебной работе Стахеева Т. А.</w:t>
            </w:r>
          </w:p>
        </w:tc>
        <w:tc>
          <w:tcPr>
            <w:tcW w:w="2744" w:type="dxa"/>
          </w:tcPr>
          <w:p w:rsidR="00611E2A" w:rsidRPr="000B7008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План </w:t>
            </w:r>
            <w:r w:rsidRPr="001D1BA4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мероприятий по развитию творческих способностей и интересов обучающихся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разработан</w:t>
            </w: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Pr="00781F80" w:rsidRDefault="00611E2A" w:rsidP="00611E2A">
            <w:pPr>
              <w:spacing w:after="160"/>
              <w:ind w:right="-6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Поддерживать возможность качественного оказания психолого-педагогической, медицинской или социальной помощи.</w:t>
            </w:r>
          </w:p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остоянно</w:t>
            </w:r>
          </w:p>
        </w:tc>
        <w:tc>
          <w:tcPr>
            <w:tcW w:w="2577" w:type="dxa"/>
          </w:tcPr>
          <w:p w:rsidR="00611E2A" w:rsidRPr="000B7008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Штатные психологи, медицинские работники</w:t>
            </w:r>
          </w:p>
        </w:tc>
        <w:tc>
          <w:tcPr>
            <w:tcW w:w="2744" w:type="dxa"/>
          </w:tcPr>
          <w:p w:rsidR="00611E2A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Качественная</w:t>
            </w: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психолого-педагогическая, медицинская или социальная помощь</w:t>
            </w: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оказывается</w:t>
            </w:r>
            <w:r w:rsidR="005B5CB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Pr="00781F80" w:rsidRDefault="00611E2A" w:rsidP="00611E2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Поддерживать на прежнем уровне материально-техническое состояние ОО.</w:t>
            </w:r>
          </w:p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Pr="000B7008" w:rsidRDefault="00611E2A" w:rsidP="00611E2A">
            <w:pPr>
              <w:ind w:right="9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остоянно</w:t>
            </w:r>
          </w:p>
        </w:tc>
        <w:tc>
          <w:tcPr>
            <w:tcW w:w="2577" w:type="dxa"/>
          </w:tcPr>
          <w:p w:rsidR="00611E2A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директора по АХР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Козионов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 П.</w:t>
            </w:r>
          </w:p>
        </w:tc>
        <w:tc>
          <w:tcPr>
            <w:tcW w:w="2744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15197" w:type="dxa"/>
            <w:gridSpan w:val="6"/>
          </w:tcPr>
          <w:p w:rsidR="00611E2A" w:rsidRPr="00927F0B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III</w:t>
            </w:r>
            <w:r w:rsidRPr="00927F0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Доступность услуг для инвалидов</w:t>
            </w: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Pr="00781F80" w:rsidRDefault="00611E2A" w:rsidP="00611E2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CB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Разработать план мероприятий по созданию  оборудованных пандусов, специализированной мебели, столов, колясок, перил, поручней, </w:t>
            </w:r>
            <w:r w:rsidRPr="005B5CB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специализированного сантехнического оборудования.</w:t>
            </w:r>
          </w:p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77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44" w:type="dxa"/>
          </w:tcPr>
          <w:p w:rsidR="00611E2A" w:rsidRPr="000A693D" w:rsidRDefault="000A693D" w:rsidP="000A693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693D">
              <w:rPr>
                <w:rFonts w:ascii="Times New Roman" w:hAnsi="Times New Roman"/>
                <w:bCs/>
                <w:iCs/>
                <w:sz w:val="24"/>
                <w:szCs w:val="24"/>
              </w:rPr>
              <w:t>Согласован перечень мер для обеспечения доступа инвалидов к месту предоставления услуг в ОО</w:t>
            </w:r>
            <w:r w:rsidR="005B5CB2">
              <w:rPr>
                <w:rFonts w:ascii="Times New Roman" w:hAnsi="Times New Roman"/>
                <w:bCs/>
                <w:iCs/>
                <w:sz w:val="24"/>
                <w:szCs w:val="24"/>
              </w:rPr>
              <w:t>. 10.04.2018 г.</w:t>
            </w: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15197" w:type="dxa"/>
            <w:gridSpan w:val="6"/>
          </w:tcPr>
          <w:p w:rsidR="00611E2A" w:rsidRPr="00927F0B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lastRenderedPageBreak/>
              <w:t>IV</w:t>
            </w:r>
            <w:r w:rsidRPr="00927F0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611E2A" w:rsidTr="00834F8C">
        <w:trPr>
          <w:trHeight w:val="1979"/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Pr="00781F80" w:rsidRDefault="00611E2A" w:rsidP="00611E2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Поддерживать на прежнем уровне работу по повышению доброжелательности и вежливости работников ОО.</w:t>
            </w:r>
          </w:p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остоянно</w:t>
            </w:r>
          </w:p>
        </w:tc>
        <w:tc>
          <w:tcPr>
            <w:tcW w:w="2577" w:type="dxa"/>
          </w:tcPr>
          <w:p w:rsidR="00611E2A" w:rsidRPr="000B7008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 Малафеев В. Н.</w:t>
            </w:r>
          </w:p>
        </w:tc>
        <w:tc>
          <w:tcPr>
            <w:tcW w:w="2744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Pr="00781F80" w:rsidRDefault="00611E2A" w:rsidP="00611E2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Поддерживать на прежнем уровне работу по повышению компетентности работников ОО.</w:t>
            </w:r>
          </w:p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остоянно</w:t>
            </w:r>
          </w:p>
        </w:tc>
        <w:tc>
          <w:tcPr>
            <w:tcW w:w="2577" w:type="dxa"/>
          </w:tcPr>
          <w:p w:rsidR="00611E2A" w:rsidRPr="000B7008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Ответственный за аттестацию педагогических работников Васильева Н. А.</w:t>
            </w:r>
          </w:p>
        </w:tc>
        <w:tc>
          <w:tcPr>
            <w:tcW w:w="2744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15197" w:type="dxa"/>
            <w:gridSpan w:val="6"/>
          </w:tcPr>
          <w:p w:rsidR="00611E2A" w:rsidRPr="00927F0B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V</w:t>
            </w:r>
            <w:r w:rsidRPr="00927F0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27F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условиями оказания услуг</w:t>
            </w: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Pr="00781F80" w:rsidRDefault="00611E2A" w:rsidP="00611E2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F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Поддерживать на прежнем уровне качество предоставляемых образовательных услуг.</w:t>
            </w:r>
          </w:p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остоянно</w:t>
            </w:r>
          </w:p>
        </w:tc>
        <w:tc>
          <w:tcPr>
            <w:tcW w:w="2577" w:type="dxa"/>
          </w:tcPr>
          <w:p w:rsidR="00611E2A" w:rsidRDefault="00611E2A" w:rsidP="00611E2A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воспитательной работе Васильева Н. А.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11E2A" w:rsidRPr="000B7008" w:rsidRDefault="00611E2A" w:rsidP="00611E2A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учебной работе Стахеева Т. А.</w:t>
            </w:r>
          </w:p>
        </w:tc>
        <w:tc>
          <w:tcPr>
            <w:tcW w:w="2744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611E2A" w:rsidTr="00834F8C">
        <w:trPr>
          <w:jc w:val="center"/>
        </w:trPr>
        <w:tc>
          <w:tcPr>
            <w:tcW w:w="2642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48" w:type="dxa"/>
          </w:tcPr>
          <w:p w:rsidR="00611E2A" w:rsidRDefault="00611E2A" w:rsidP="00611E2A">
            <w:pPr>
              <w:ind w:right="25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41106">
              <w:rPr>
                <w:rFonts w:ascii="Times New Roman" w:hAnsi="Times New Roman"/>
                <w:bCs/>
                <w:iCs/>
                <w:sz w:val="24"/>
                <w:szCs w:val="24"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</w:tc>
        <w:tc>
          <w:tcPr>
            <w:tcW w:w="2393" w:type="dxa"/>
          </w:tcPr>
          <w:p w:rsidR="00611E2A" w:rsidRDefault="00611E2A" w:rsidP="00611E2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0B7008">
              <w:rPr>
                <w:rFonts w:ascii="Times New Roman" w:hAnsi="Times New Roman"/>
                <w:bCs/>
                <w:iCs/>
                <w:sz w:val="24"/>
                <w:szCs w:val="24"/>
              </w:rPr>
              <w:t>остоянно</w:t>
            </w:r>
          </w:p>
        </w:tc>
        <w:tc>
          <w:tcPr>
            <w:tcW w:w="2577" w:type="dxa"/>
          </w:tcPr>
          <w:p w:rsidR="00611E2A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воспитательной работе Васильева Н. А.</w:t>
            </w: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11E2A" w:rsidRDefault="00611E2A" w:rsidP="00611E2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47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директора по учебной работе Стахеева Т. А.</w:t>
            </w:r>
          </w:p>
        </w:tc>
        <w:tc>
          <w:tcPr>
            <w:tcW w:w="2744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611E2A" w:rsidRDefault="00611E2A" w:rsidP="00611E2A">
            <w:pPr>
              <w:ind w:right="-456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3D3838" w:rsidRPr="003D3838" w:rsidRDefault="003D3838" w:rsidP="005B5CB2">
      <w:pPr>
        <w:ind w:right="-456"/>
        <w:rPr>
          <w:rFonts w:ascii="Times New Roman" w:hAnsi="Times New Roman" w:cs="Times New Roman"/>
          <w:sz w:val="28"/>
          <w:szCs w:val="28"/>
        </w:rPr>
      </w:pPr>
    </w:p>
    <w:sectPr w:rsidR="003D3838" w:rsidRPr="003D3838" w:rsidSect="003D383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DC"/>
    <w:rsid w:val="00041106"/>
    <w:rsid w:val="000A693D"/>
    <w:rsid w:val="000B7008"/>
    <w:rsid w:val="001D1BA4"/>
    <w:rsid w:val="001D47F7"/>
    <w:rsid w:val="003D3838"/>
    <w:rsid w:val="005840E2"/>
    <w:rsid w:val="005B5CB2"/>
    <w:rsid w:val="005E690B"/>
    <w:rsid w:val="00611E2A"/>
    <w:rsid w:val="006432D9"/>
    <w:rsid w:val="006E2372"/>
    <w:rsid w:val="00721EDC"/>
    <w:rsid w:val="00834F8C"/>
    <w:rsid w:val="00927F0B"/>
    <w:rsid w:val="00CC3BE1"/>
    <w:rsid w:val="00F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2EDF9-92FF-434D-82C2-9C0FB122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E788-41A7-4672-A733-E4AA0FB9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2018-09-13T05:33:00Z</dcterms:created>
  <dcterms:modified xsi:type="dcterms:W3CDTF">2018-09-18T06:20:00Z</dcterms:modified>
</cp:coreProperties>
</file>